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89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芦凤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789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050201—010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针灸学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芦凤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050201—005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针灸学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芦凤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030856—002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内科学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芦凤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030205—002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中医外科学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芦凤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030402—008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中医儿科学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芦凤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030402—002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中医儿科学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芦凤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030856—009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内科学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芦凤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030205—007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中医外科学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芦凤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